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9B0F" w14:textId="77777777" w:rsidR="00E51567" w:rsidRDefault="00E51567" w:rsidP="00E51567">
      <w:pPr>
        <w:pStyle w:val="Nadpis"/>
        <w:spacing w:before="120"/>
        <w:ind w:left="1416" w:firstLine="708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6008A" wp14:editId="13AFB695">
            <wp:simplePos x="0" y="0"/>
            <wp:positionH relativeFrom="margin">
              <wp:posOffset>217170</wp:posOffset>
            </wp:positionH>
            <wp:positionV relativeFrom="page">
              <wp:posOffset>533400</wp:posOffset>
            </wp:positionV>
            <wp:extent cx="640080" cy="752475"/>
            <wp:effectExtent l="0" t="0" r="7620" b="9525"/>
            <wp:wrapNone/>
            <wp:docPr id="10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Obec Staré Sedlo</w:t>
      </w:r>
    </w:p>
    <w:p w14:paraId="6C5E4CF0" w14:textId="77777777" w:rsidR="00E51567" w:rsidRDefault="00E51567" w:rsidP="00E51567">
      <w:pPr>
        <w:pStyle w:val="Zkladntext"/>
        <w:spacing w:before="120"/>
        <w:ind w:left="1416" w:firstLine="708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Staré Sedlo 60</w:t>
      </w:r>
    </w:p>
    <w:p w14:paraId="78BA7FC1" w14:textId="77777777" w:rsidR="00E51567" w:rsidRDefault="00E51567" w:rsidP="00E51567">
      <w:pPr>
        <w:pStyle w:val="Zkladntext"/>
        <w:pBdr>
          <w:bottom w:val="single" w:sz="4" w:space="1" w:color="auto"/>
        </w:pBdr>
        <w:spacing w:before="120"/>
        <w:jc w:val="left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                     348 02 Bor</w:t>
      </w:r>
    </w:p>
    <w:p w14:paraId="25C416F6" w14:textId="77777777" w:rsidR="00E51567" w:rsidRDefault="00E51567" w:rsidP="00E51567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E51567" w14:paraId="7C2A29D0" w14:textId="77777777" w:rsidTr="004574B6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6EB19AFB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Vyřizuje: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37131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</w:rPr>
              <w:t>Jana Svobodová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696A2EC1" w14:textId="77777777" w:rsidR="00E51567" w:rsidRPr="009651C2" w:rsidRDefault="00E51567" w:rsidP="004574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>Obecní úřad Staré Sedlo</w:t>
            </w:r>
          </w:p>
          <w:p w14:paraId="299086AB" w14:textId="77777777" w:rsidR="00E51567" w:rsidRPr="009651C2" w:rsidRDefault="00E51567" w:rsidP="004574B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>Staré Sedlo 60</w:t>
            </w:r>
          </w:p>
          <w:p w14:paraId="288B1ED2" w14:textId="02CD8E50" w:rsidR="00606B43" w:rsidRDefault="00E51567" w:rsidP="00457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>348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02 </w:t>
            </w:r>
            <w:r w:rsidRPr="00965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>Bor</w:t>
            </w:r>
            <w:proofErr w:type="gramEnd"/>
            <w:r w:rsidRPr="009651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u Tachova</w:t>
            </w:r>
          </w:p>
          <w:p w14:paraId="22D94F3B" w14:textId="05C15ECF" w:rsidR="00606B43" w:rsidRDefault="00606B43" w:rsidP="00606B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EE38B" w14:textId="77777777" w:rsidR="00E51567" w:rsidRPr="00606B43" w:rsidRDefault="00E51567" w:rsidP="00606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67" w14:paraId="244A02ED" w14:textId="77777777" w:rsidTr="004574B6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7893145C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Telefon: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80FABE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602681553</w:t>
            </w:r>
          </w:p>
        </w:tc>
        <w:tc>
          <w:tcPr>
            <w:tcW w:w="5103" w:type="dxa"/>
            <w:vMerge/>
            <w:shd w:val="clear" w:color="auto" w:fill="auto"/>
          </w:tcPr>
          <w:p w14:paraId="18202577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567" w14:paraId="3C9878DB" w14:textId="77777777" w:rsidTr="004574B6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465EF685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E-mail: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241D8A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starosta@obecstaresedlo.cz</w:t>
            </w:r>
          </w:p>
        </w:tc>
        <w:tc>
          <w:tcPr>
            <w:tcW w:w="5103" w:type="dxa"/>
            <w:vMerge/>
            <w:shd w:val="clear" w:color="auto" w:fill="auto"/>
          </w:tcPr>
          <w:p w14:paraId="388E0D14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567" w14:paraId="1AD0F077" w14:textId="77777777" w:rsidTr="004574B6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40613310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BF0CDEB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01899CC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567" w14:paraId="49FEC4E8" w14:textId="77777777" w:rsidTr="004574B6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5CA5D866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Datum: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6BB2B8" w14:textId="2D8B4F4B" w:rsidR="00E51567" w:rsidRDefault="00606B43" w:rsidP="00606B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t>5</w:t>
            </w:r>
            <w:r w:rsidR="00E51567">
              <w:rPr>
                <w:rFonts w:ascii="Times New Roman" w:hAnsi="Times New Roman"/>
                <w:noProof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9</w:t>
            </w:r>
            <w:r w:rsidR="00E51567">
              <w:rPr>
                <w:rFonts w:ascii="Times New Roman" w:hAnsi="Times New Roman"/>
                <w:noProof/>
                <w:sz w:val="18"/>
                <w:szCs w:val="16"/>
              </w:rPr>
              <w:t>.2022</w:t>
            </w:r>
          </w:p>
        </w:tc>
        <w:tc>
          <w:tcPr>
            <w:tcW w:w="5103" w:type="dxa"/>
            <w:vMerge/>
            <w:shd w:val="clear" w:color="auto" w:fill="auto"/>
          </w:tcPr>
          <w:p w14:paraId="7BB42BBC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567" w14:paraId="793B3A00" w14:textId="77777777" w:rsidTr="004574B6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4DD4CAA0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6E4DDD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5DAE0D25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567" w14:paraId="244125E1" w14:textId="77777777" w:rsidTr="004574B6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702D11FA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C1786F4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DA0FE1A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567" w14:paraId="521653F4" w14:textId="77777777" w:rsidTr="004574B6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7256FB15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EB4660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5F77A2A" w14:textId="77777777" w:rsidR="00E51567" w:rsidRDefault="00E51567" w:rsidP="00457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9FA868" w14:textId="77777777" w:rsidR="00E51567" w:rsidRDefault="00E51567" w:rsidP="00E51567">
      <w:pPr>
        <w:rPr>
          <w:rFonts w:ascii="Times New Roman" w:hAnsi="Times New Roman"/>
          <w:sz w:val="24"/>
          <w:szCs w:val="24"/>
        </w:rPr>
      </w:pPr>
    </w:p>
    <w:p w14:paraId="310C85C8" w14:textId="77777777" w:rsidR="00E51567" w:rsidRPr="009651C2" w:rsidRDefault="00E51567" w:rsidP="0074088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651C2">
        <w:rPr>
          <w:rFonts w:ascii="Times New Roman" w:hAnsi="Times New Roman"/>
          <w:b/>
          <w:noProof/>
          <w:sz w:val="24"/>
          <w:szCs w:val="24"/>
        </w:rPr>
        <w:t xml:space="preserve">Volby do zastupitelstev </w:t>
      </w:r>
      <w:r>
        <w:rPr>
          <w:rFonts w:ascii="Times New Roman" w:hAnsi="Times New Roman"/>
          <w:b/>
          <w:noProof/>
          <w:sz w:val="24"/>
          <w:szCs w:val="24"/>
        </w:rPr>
        <w:t>obcí</w:t>
      </w:r>
      <w:r w:rsidRPr="009651C2">
        <w:rPr>
          <w:rFonts w:ascii="Times New Roman" w:hAnsi="Times New Roman"/>
          <w:b/>
          <w:noProof/>
          <w:sz w:val="24"/>
          <w:szCs w:val="24"/>
        </w:rPr>
        <w:t xml:space="preserve"> ČR</w:t>
      </w:r>
      <w:r>
        <w:rPr>
          <w:rFonts w:ascii="Times New Roman" w:hAnsi="Times New Roman"/>
          <w:b/>
          <w:noProof/>
          <w:sz w:val="24"/>
          <w:szCs w:val="24"/>
        </w:rPr>
        <w:t xml:space="preserve"> ve dnech 23. a 24. září 2022</w:t>
      </w:r>
    </w:p>
    <w:p w14:paraId="3F957182" w14:textId="6330557A" w:rsidR="00740888" w:rsidRDefault="00E51567" w:rsidP="007408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567">
        <w:rPr>
          <w:rFonts w:ascii="Times New Roman" w:hAnsi="Times New Roman"/>
          <w:b/>
          <w:sz w:val="24"/>
          <w:szCs w:val="24"/>
          <w:u w:val="single"/>
        </w:rPr>
        <w:t>Oznámení</w:t>
      </w:r>
    </w:p>
    <w:p w14:paraId="487527FE" w14:textId="78CF30F0" w:rsidR="00E51567" w:rsidRPr="00E51567" w:rsidRDefault="00E51567" w:rsidP="007408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567">
        <w:rPr>
          <w:rFonts w:ascii="Times New Roman" w:hAnsi="Times New Roman"/>
          <w:b/>
          <w:sz w:val="24"/>
          <w:szCs w:val="24"/>
          <w:u w:val="single"/>
        </w:rPr>
        <w:t>o době a místu konání voleb v obci Staré Sedlo</w:t>
      </w:r>
    </w:p>
    <w:p w14:paraId="518C090C" w14:textId="77777777" w:rsidR="00E51567" w:rsidRDefault="00E51567" w:rsidP="00E51567">
      <w:pPr>
        <w:rPr>
          <w:rFonts w:ascii="Times New Roman" w:hAnsi="Times New Roman"/>
          <w:sz w:val="24"/>
          <w:szCs w:val="24"/>
        </w:rPr>
      </w:pPr>
      <w:r w:rsidRPr="009651C2">
        <w:rPr>
          <w:rFonts w:ascii="Times New Roman" w:hAnsi="Times New Roman"/>
          <w:sz w:val="24"/>
          <w:szCs w:val="24"/>
        </w:rPr>
        <w:t xml:space="preserve">Podle </w:t>
      </w:r>
      <w:r>
        <w:rPr>
          <w:rFonts w:ascii="Times New Roman" w:hAnsi="Times New Roman"/>
          <w:sz w:val="24"/>
          <w:szCs w:val="24"/>
        </w:rPr>
        <w:t xml:space="preserve">§ 29 </w:t>
      </w:r>
      <w:r w:rsidRPr="009651C2">
        <w:rPr>
          <w:rFonts w:ascii="Times New Roman" w:hAnsi="Times New Roman"/>
          <w:sz w:val="24"/>
          <w:szCs w:val="24"/>
        </w:rPr>
        <w:t>zákona č.</w:t>
      </w:r>
      <w:r>
        <w:rPr>
          <w:rFonts w:ascii="Times New Roman" w:hAnsi="Times New Roman"/>
          <w:sz w:val="24"/>
          <w:szCs w:val="24"/>
        </w:rPr>
        <w:t>491/2001</w:t>
      </w:r>
      <w:r w:rsidRPr="009651C2">
        <w:rPr>
          <w:rFonts w:ascii="Times New Roman" w:hAnsi="Times New Roman"/>
          <w:sz w:val="24"/>
          <w:szCs w:val="24"/>
        </w:rPr>
        <w:t xml:space="preserve"> Sb., o volbách do zastupitelstev</w:t>
      </w:r>
      <w:r>
        <w:rPr>
          <w:rFonts w:ascii="Times New Roman" w:hAnsi="Times New Roman"/>
          <w:sz w:val="24"/>
          <w:szCs w:val="24"/>
        </w:rPr>
        <w:t xml:space="preserve"> obcí </w:t>
      </w:r>
      <w:r w:rsidRPr="009651C2">
        <w:rPr>
          <w:rFonts w:ascii="Times New Roman" w:hAnsi="Times New Roman"/>
          <w:sz w:val="24"/>
          <w:szCs w:val="24"/>
        </w:rPr>
        <w:t>a o změně některých zákonů, ve znění pozdějších předpisů</w:t>
      </w:r>
      <w:r>
        <w:rPr>
          <w:rFonts w:ascii="Times New Roman" w:hAnsi="Times New Roman"/>
          <w:sz w:val="24"/>
          <w:szCs w:val="24"/>
        </w:rPr>
        <w:t xml:space="preserve"> zveřejňujeme oznámení o době a místě konání voleb do zastupitelstev obcí ve dnech 23.9. a 24.9. 2022</w:t>
      </w:r>
    </w:p>
    <w:p w14:paraId="04440008" w14:textId="77777777" w:rsidR="00E51567" w:rsidRPr="0082616B" w:rsidRDefault="0082616B" w:rsidP="00E51567">
      <w:pPr>
        <w:rPr>
          <w:rFonts w:ascii="Times New Roman" w:hAnsi="Times New Roman"/>
          <w:b/>
          <w:sz w:val="24"/>
          <w:szCs w:val="24"/>
        </w:rPr>
      </w:pPr>
      <w:r w:rsidRPr="0082616B">
        <w:rPr>
          <w:rFonts w:ascii="Times New Roman" w:hAnsi="Times New Roman"/>
          <w:b/>
          <w:sz w:val="24"/>
          <w:szCs w:val="24"/>
        </w:rPr>
        <w:t xml:space="preserve">Volby do Zastupitelstva obce Staré Sedlo se uskuteční dne </w:t>
      </w:r>
    </w:p>
    <w:p w14:paraId="4F28C3F7" w14:textId="3952BB5F" w:rsidR="0082616B" w:rsidRPr="00606B43" w:rsidRDefault="0082616B" w:rsidP="0082616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06B43">
        <w:rPr>
          <w:rFonts w:ascii="Times New Roman" w:hAnsi="Times New Roman"/>
          <w:sz w:val="24"/>
          <w:szCs w:val="24"/>
          <w:u w:val="single"/>
        </w:rPr>
        <w:t>23.9.2022</w:t>
      </w:r>
      <w:proofErr w:type="gramEnd"/>
      <w:r w:rsidRPr="00606B43">
        <w:rPr>
          <w:rFonts w:ascii="Times New Roman" w:hAnsi="Times New Roman"/>
          <w:sz w:val="24"/>
          <w:szCs w:val="24"/>
          <w:u w:val="single"/>
        </w:rPr>
        <w:t xml:space="preserve"> od 14.oo hodin do 22.oo hodin</w:t>
      </w:r>
      <w:r w:rsidR="00606B43" w:rsidRPr="00606B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6B43">
        <w:rPr>
          <w:rFonts w:ascii="Times New Roman" w:hAnsi="Times New Roman"/>
          <w:sz w:val="24"/>
          <w:szCs w:val="24"/>
          <w:u w:val="single"/>
        </w:rPr>
        <w:t>a</w:t>
      </w:r>
      <w:r w:rsidR="00606B43" w:rsidRPr="00606B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6B43">
        <w:rPr>
          <w:rFonts w:ascii="Times New Roman" w:hAnsi="Times New Roman"/>
          <w:sz w:val="24"/>
          <w:szCs w:val="24"/>
          <w:u w:val="single"/>
        </w:rPr>
        <w:t>24.9.2022 od 8.00 hodin do 14.oo hodin</w:t>
      </w:r>
    </w:p>
    <w:p w14:paraId="69F2B8EA" w14:textId="77777777" w:rsidR="0082616B" w:rsidRDefault="0082616B" w:rsidP="00826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CCF36" w14:textId="120D19B4" w:rsidR="0082616B" w:rsidRDefault="0082616B" w:rsidP="00E51567">
      <w:pPr>
        <w:rPr>
          <w:rFonts w:ascii="Times New Roman" w:hAnsi="Times New Roman"/>
          <w:b/>
          <w:sz w:val="24"/>
          <w:szCs w:val="24"/>
        </w:rPr>
      </w:pPr>
      <w:r w:rsidRPr="0082616B">
        <w:rPr>
          <w:rFonts w:ascii="Times New Roman" w:hAnsi="Times New Roman"/>
          <w:b/>
          <w:sz w:val="24"/>
          <w:szCs w:val="24"/>
        </w:rPr>
        <w:t>Volební místnost je na adrese Staré Sedlo 60, 348 02 Bor</w:t>
      </w:r>
      <w:bookmarkStart w:id="0" w:name="_GoBack"/>
      <w:bookmarkEnd w:id="0"/>
    </w:p>
    <w:p w14:paraId="1B9FC28B" w14:textId="0DFEBB26" w:rsidR="00740888" w:rsidRDefault="00740888" w:rsidP="00E5156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Voliči bude umožněno hlasování poté, kdy prokáže svoji totožnost a státní občanství České republiky (platným občanským průkazem nebo cestovním pasem České republiky). Neprokáže-li uvedené skutečnosti stanovenými doklady, nebude mu hlasování umožněno.</w:t>
      </w:r>
    </w:p>
    <w:p w14:paraId="000271AA" w14:textId="77777777" w:rsidR="00740888" w:rsidRDefault="00740888" w:rsidP="00E51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Voličům budou dodány nejpozději 3 dny před zahájením voleb hlasovací lístky (podle </w:t>
      </w:r>
      <w:r>
        <w:rPr>
          <w:rFonts w:ascii="Times New Roman" w:hAnsi="Times New Roman"/>
          <w:sz w:val="24"/>
          <w:szCs w:val="24"/>
        </w:rPr>
        <w:t>§ 25 odst.5 zákona).</w:t>
      </w:r>
    </w:p>
    <w:p w14:paraId="51D1434B" w14:textId="0C292142" w:rsidR="00E51567" w:rsidRPr="009651C2" w:rsidRDefault="00740888" w:rsidP="00E51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1CDB355" w14:textId="469997C4" w:rsidR="00E51567" w:rsidRPr="00606B43" w:rsidRDefault="00E51567" w:rsidP="00606B43">
      <w:pPr>
        <w:jc w:val="right"/>
        <w:rPr>
          <w:rFonts w:ascii="Times New Roman" w:hAnsi="Times New Roman"/>
          <w:sz w:val="24"/>
          <w:szCs w:val="24"/>
        </w:rPr>
      </w:pPr>
      <w:r w:rsidRPr="009651C2">
        <w:rPr>
          <w:rFonts w:ascii="Times New Roman" w:hAnsi="Times New Roman"/>
          <w:noProof/>
          <w:sz w:val="24"/>
          <w:szCs w:val="24"/>
        </w:rPr>
        <w:t>Jana Svobodová</w:t>
      </w:r>
      <w:r w:rsidRPr="009651C2">
        <w:rPr>
          <w:rFonts w:ascii="Times New Roman" w:hAnsi="Times New Roman"/>
          <w:noProof/>
          <w:sz w:val="24"/>
          <w:szCs w:val="24"/>
        </w:rPr>
        <w:br/>
        <w:t>starostka</w:t>
      </w:r>
    </w:p>
    <w:p w14:paraId="0B65A2D1" w14:textId="77777777" w:rsidR="00E51567" w:rsidRDefault="00E51567" w:rsidP="00E5156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2957"/>
        <w:gridCol w:w="3066"/>
      </w:tblGrid>
      <w:tr w:rsidR="00E51567" w14:paraId="66784F02" w14:textId="77777777" w:rsidTr="004574B6">
        <w:trPr>
          <w:trHeight w:val="348"/>
        </w:trPr>
        <w:tc>
          <w:tcPr>
            <w:tcW w:w="3209" w:type="dxa"/>
          </w:tcPr>
          <w:p w14:paraId="5523E4B8" w14:textId="77777777" w:rsidR="00E51567" w:rsidRDefault="00E51567" w:rsidP="004574B6">
            <w:pPr>
              <w:pStyle w:val="Zp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IČ:    </w:t>
            </w:r>
            <w:r>
              <w:rPr>
                <w:rFonts w:ascii="Arial" w:hAnsi="Arial"/>
              </w:rPr>
              <w:t>00260151</w:t>
            </w:r>
          </w:p>
        </w:tc>
        <w:tc>
          <w:tcPr>
            <w:tcW w:w="3209" w:type="dxa"/>
          </w:tcPr>
          <w:p w14:paraId="5D0A5AE8" w14:textId="77777777" w:rsidR="00E51567" w:rsidRDefault="00E51567" w:rsidP="004574B6">
            <w:pPr>
              <w:pStyle w:val="Zpat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714E5DFB" w14:textId="77777777" w:rsidR="00E51567" w:rsidRDefault="00E51567" w:rsidP="004574B6">
            <w:pPr>
              <w:pStyle w:val="Zp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Datová schránka: </w:t>
            </w:r>
            <w:r>
              <w:rPr>
                <w:rFonts w:ascii="Arial CE" w:hAnsi="Arial CE" w:cs="Arial CE"/>
                <w:b/>
                <w:bCs/>
                <w:color w:val="1E2D3C"/>
                <w:sz w:val="17"/>
                <w:szCs w:val="17"/>
                <w:shd w:val="clear" w:color="auto" w:fill="FAFAFA"/>
              </w:rPr>
              <w:t>3cybipj</w:t>
            </w:r>
          </w:p>
        </w:tc>
      </w:tr>
      <w:tr w:rsidR="00E51567" w14:paraId="6EF78F98" w14:textId="77777777" w:rsidTr="004574B6">
        <w:trPr>
          <w:trHeight w:val="348"/>
        </w:trPr>
        <w:tc>
          <w:tcPr>
            <w:tcW w:w="3209" w:type="dxa"/>
          </w:tcPr>
          <w:p w14:paraId="307BDE10" w14:textId="77777777" w:rsidR="00E51567" w:rsidRDefault="00E51567" w:rsidP="004574B6">
            <w:pPr>
              <w:pStyle w:val="Zp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  <w:r>
              <w:t>CZ</w:t>
            </w:r>
            <w:r>
              <w:rPr>
                <w:rFonts w:ascii="Arial" w:hAnsi="Arial"/>
              </w:rPr>
              <w:t>00260151</w:t>
            </w:r>
          </w:p>
        </w:tc>
        <w:tc>
          <w:tcPr>
            <w:tcW w:w="3209" w:type="dxa"/>
          </w:tcPr>
          <w:p w14:paraId="1B02D997" w14:textId="77777777" w:rsidR="00E51567" w:rsidRDefault="00E51567" w:rsidP="004574B6">
            <w:pPr>
              <w:pStyle w:val="Zpat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57623E29" w14:textId="77777777" w:rsidR="00E51567" w:rsidRDefault="00E51567" w:rsidP="004574B6">
            <w:pPr>
              <w:pStyle w:val="Zp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účtu: 4927401/0100</w:t>
            </w:r>
          </w:p>
        </w:tc>
      </w:tr>
    </w:tbl>
    <w:p w14:paraId="5D508AB4" w14:textId="77777777" w:rsidR="00896D65" w:rsidRDefault="00896D65"/>
    <w:sectPr w:rsidR="00896D65" w:rsidSect="00606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67"/>
    <w:rsid w:val="00606B43"/>
    <w:rsid w:val="00740888"/>
    <w:rsid w:val="0082616B"/>
    <w:rsid w:val="00896D65"/>
    <w:rsid w:val="00AA1B5B"/>
    <w:rsid w:val="00E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C3E"/>
  <w15:chartTrackingRefBased/>
  <w15:docId w15:val="{4F59CAE9-1EDE-421F-8E56-9DC0EA7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51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5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1567"/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E515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E5156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56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51567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B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2022-09-06T09:45:00Z</cp:lastPrinted>
  <dcterms:created xsi:type="dcterms:W3CDTF">2022-09-06T09:45:00Z</dcterms:created>
  <dcterms:modified xsi:type="dcterms:W3CDTF">2022-09-06T09:45:00Z</dcterms:modified>
</cp:coreProperties>
</file>